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3C" w:rsidRDefault="00F63F3C" w:rsidP="007B2691">
      <w:pPr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420ED1" w:rsidRPr="00420ED1" w:rsidRDefault="00420ED1" w:rsidP="00420ED1">
      <w:pPr>
        <w:jc w:val="center"/>
        <w:rPr>
          <w:rFonts w:ascii="Calibri" w:hAnsi="Calibri"/>
          <w:sz w:val="24"/>
          <w:szCs w:val="24"/>
        </w:rPr>
      </w:pPr>
      <w:r w:rsidRPr="00420ED1">
        <w:rPr>
          <w:rFonts w:ascii="Calibri" w:hAnsi="Calibri"/>
          <w:sz w:val="24"/>
          <w:szCs w:val="24"/>
        </w:rPr>
        <w:t>The Saddle Hub presents</w:t>
      </w:r>
    </w:p>
    <w:p w:rsidR="00F63F3C" w:rsidRDefault="00F63F3C" w:rsidP="007C75D6">
      <w:pPr>
        <w:jc w:val="center"/>
        <w:rPr>
          <w:rFonts w:ascii="Calibri" w:hAnsi="Calibri"/>
          <w:b/>
          <w:sz w:val="24"/>
          <w:szCs w:val="24"/>
        </w:rPr>
      </w:pPr>
    </w:p>
    <w:p w:rsidR="007C75D6" w:rsidRPr="00694BD2" w:rsidRDefault="007C75D6" w:rsidP="007C75D6">
      <w:pPr>
        <w:jc w:val="center"/>
        <w:rPr>
          <w:rFonts w:ascii="Calibri" w:hAnsi="Calibri"/>
          <w:b/>
          <w:sz w:val="24"/>
          <w:szCs w:val="24"/>
        </w:rPr>
      </w:pPr>
      <w:r w:rsidRPr="00694BD2">
        <w:rPr>
          <w:rFonts w:ascii="Calibri" w:hAnsi="Calibri"/>
          <w:b/>
          <w:sz w:val="24"/>
          <w:szCs w:val="24"/>
        </w:rPr>
        <w:t xml:space="preserve">Saddle </w:t>
      </w:r>
      <w:r w:rsidR="000D2EAD" w:rsidRPr="00694BD2">
        <w:rPr>
          <w:rFonts w:ascii="Calibri" w:hAnsi="Calibri"/>
          <w:b/>
          <w:sz w:val="24"/>
          <w:szCs w:val="24"/>
        </w:rPr>
        <w:t>Skills</w:t>
      </w:r>
      <w:r w:rsidRPr="00694BD2">
        <w:rPr>
          <w:rFonts w:ascii="Calibri" w:hAnsi="Calibri"/>
          <w:b/>
          <w:sz w:val="24"/>
          <w:szCs w:val="24"/>
        </w:rPr>
        <w:t xml:space="preserve"> for Horse Owners</w:t>
      </w:r>
    </w:p>
    <w:p w:rsidR="00696AE7" w:rsidRPr="00694BD2" w:rsidRDefault="00696AE7" w:rsidP="007C75D6">
      <w:pPr>
        <w:jc w:val="center"/>
        <w:rPr>
          <w:rFonts w:ascii="Calibri" w:hAnsi="Calibri"/>
          <w:sz w:val="20"/>
          <w:szCs w:val="20"/>
        </w:rPr>
      </w:pPr>
    </w:p>
    <w:p w:rsidR="00F63F3C" w:rsidRDefault="005E5B81" w:rsidP="00F63F3C">
      <w:pPr>
        <w:jc w:val="center"/>
        <w:rPr>
          <w:rFonts w:ascii="Calibri" w:hAnsi="Calibri"/>
        </w:rPr>
      </w:pPr>
      <w:r>
        <w:rPr>
          <w:rFonts w:ascii="Calibri" w:hAnsi="Calibri"/>
        </w:rPr>
        <w:t>A o</w:t>
      </w:r>
      <w:r w:rsidR="00A244A8" w:rsidRPr="002D1D4F">
        <w:rPr>
          <w:rFonts w:ascii="Calibri" w:hAnsi="Calibri"/>
        </w:rPr>
        <w:t>ne</w:t>
      </w:r>
      <w:r w:rsidR="00B64713" w:rsidRPr="002D1D4F">
        <w:rPr>
          <w:rFonts w:ascii="Calibri" w:hAnsi="Calibri"/>
        </w:rPr>
        <w:t xml:space="preserve">-day workshop at </w:t>
      </w:r>
      <w:r w:rsidR="005B73F2">
        <w:rPr>
          <w:rFonts w:ascii="Calibri" w:hAnsi="Calibri"/>
        </w:rPr>
        <w:t xml:space="preserve">The </w:t>
      </w:r>
      <w:proofErr w:type="spellStart"/>
      <w:r w:rsidR="005B73F2">
        <w:rPr>
          <w:rFonts w:ascii="Calibri" w:hAnsi="Calibri"/>
        </w:rPr>
        <w:t>Teve</w:t>
      </w:r>
      <w:r>
        <w:rPr>
          <w:rFonts w:ascii="Calibri" w:hAnsi="Calibri"/>
        </w:rPr>
        <w:t>to</w:t>
      </w:r>
      <w:r w:rsidR="005B73F2">
        <w:rPr>
          <w:rFonts w:ascii="Calibri" w:hAnsi="Calibri"/>
        </w:rPr>
        <w:t>n</w:t>
      </w:r>
      <w:proofErr w:type="spellEnd"/>
      <w:r w:rsidR="005B73F2">
        <w:rPr>
          <w:rFonts w:ascii="Calibri" w:hAnsi="Calibri"/>
        </w:rPr>
        <w:t xml:space="preserve"> Centre, 75 North </w:t>
      </w:r>
      <w:proofErr w:type="spellStart"/>
      <w:r w:rsidR="005B73F2">
        <w:rPr>
          <w:rFonts w:ascii="Calibri" w:hAnsi="Calibri"/>
        </w:rPr>
        <w:t>Teven</w:t>
      </w:r>
      <w:proofErr w:type="spellEnd"/>
      <w:r w:rsidR="005B73F2">
        <w:rPr>
          <w:rFonts w:ascii="Calibri" w:hAnsi="Calibri"/>
        </w:rPr>
        <w:t xml:space="preserve"> Rd, nr </w:t>
      </w:r>
      <w:proofErr w:type="spellStart"/>
      <w:r w:rsidR="005B73F2">
        <w:rPr>
          <w:rFonts w:ascii="Calibri" w:hAnsi="Calibri"/>
        </w:rPr>
        <w:t>Ballina</w:t>
      </w:r>
      <w:proofErr w:type="spellEnd"/>
      <w:r w:rsidR="00F63F3C">
        <w:rPr>
          <w:rFonts w:ascii="Calibri" w:hAnsi="Calibri"/>
        </w:rPr>
        <w:t>, NSW 2</w:t>
      </w:r>
      <w:r w:rsidR="005B73F2">
        <w:rPr>
          <w:rFonts w:ascii="Calibri" w:hAnsi="Calibri"/>
        </w:rPr>
        <w:t>478</w:t>
      </w:r>
    </w:p>
    <w:p w:rsidR="00F63F3C" w:rsidRPr="002D1D4F" w:rsidRDefault="00F63F3C" w:rsidP="00F63F3C">
      <w:pPr>
        <w:jc w:val="center"/>
        <w:rPr>
          <w:rFonts w:ascii="Calibri" w:hAnsi="Calibri"/>
        </w:rPr>
      </w:pPr>
      <w:r w:rsidRPr="002D1D4F">
        <w:rPr>
          <w:rFonts w:ascii="Calibri" w:hAnsi="Calibri"/>
        </w:rPr>
        <w:t xml:space="preserve">Saturday </w:t>
      </w:r>
      <w:r>
        <w:rPr>
          <w:rFonts w:ascii="Calibri" w:hAnsi="Calibri"/>
        </w:rPr>
        <w:t>2</w:t>
      </w:r>
      <w:r w:rsidR="005B73F2">
        <w:rPr>
          <w:rFonts w:ascii="Calibri" w:hAnsi="Calibri"/>
        </w:rPr>
        <w:t>7</w:t>
      </w:r>
      <w:r w:rsidRPr="002D1D4F">
        <w:rPr>
          <w:rFonts w:ascii="Calibri" w:hAnsi="Calibri"/>
          <w:vertAlign w:val="superscript"/>
        </w:rPr>
        <w:t>th</w:t>
      </w:r>
      <w:r w:rsidRPr="002D1D4F">
        <w:rPr>
          <w:rFonts w:ascii="Calibri" w:hAnsi="Calibri"/>
        </w:rPr>
        <w:t xml:space="preserve"> </w:t>
      </w:r>
      <w:r w:rsidR="005B73F2">
        <w:rPr>
          <w:rFonts w:ascii="Calibri" w:hAnsi="Calibri"/>
        </w:rPr>
        <w:t>August</w:t>
      </w:r>
      <w:r w:rsidRPr="002D1D4F">
        <w:rPr>
          <w:rFonts w:ascii="Calibri" w:hAnsi="Calibri"/>
        </w:rPr>
        <w:t>, 9.30am-4.30pm</w:t>
      </w:r>
    </w:p>
    <w:p w:rsidR="00620EC9" w:rsidRPr="00694BD2" w:rsidRDefault="00620EC9" w:rsidP="00F63F3C">
      <w:pPr>
        <w:jc w:val="center"/>
        <w:rPr>
          <w:rFonts w:ascii="Calibri" w:hAnsi="Calibri"/>
          <w:sz w:val="20"/>
          <w:szCs w:val="20"/>
        </w:rPr>
      </w:pPr>
    </w:p>
    <w:p w:rsidR="00B533D1" w:rsidRPr="00694BD2" w:rsidRDefault="00B533D1" w:rsidP="00A244A8">
      <w:pPr>
        <w:rPr>
          <w:rFonts w:ascii="Calibri" w:hAnsi="Calibri"/>
          <w:sz w:val="20"/>
          <w:szCs w:val="20"/>
        </w:rPr>
      </w:pPr>
    </w:p>
    <w:p w:rsidR="00620EC9" w:rsidRPr="00420ED1" w:rsidRDefault="00620EC9" w:rsidP="00A244A8">
      <w:pPr>
        <w:rPr>
          <w:rFonts w:ascii="Calibri" w:hAnsi="Calibri"/>
        </w:rPr>
      </w:pPr>
      <w:r w:rsidRPr="00420ED1">
        <w:rPr>
          <w:rFonts w:ascii="Calibri" w:hAnsi="Calibri"/>
        </w:rPr>
        <w:t>Name</w:t>
      </w:r>
      <w:r w:rsidR="00D26ECD" w:rsidRPr="00420ED1">
        <w:rPr>
          <w:rFonts w:ascii="Calibri" w:hAnsi="Calibri"/>
        </w:rPr>
        <w:t>:</w:t>
      </w:r>
      <w:r w:rsidRPr="00420ED1">
        <w:rPr>
          <w:rFonts w:ascii="Calibri" w:hAnsi="Calibri"/>
        </w:rPr>
        <w:t xml:space="preserve"> </w:t>
      </w:r>
      <w:r w:rsidR="00B533D1" w:rsidRPr="00420ED1">
        <w:rPr>
          <w:rFonts w:ascii="Calibri" w:hAnsi="Calibri"/>
        </w:rPr>
        <w:t xml:space="preserve"> </w:t>
      </w:r>
      <w:r w:rsidR="00B533D1" w:rsidRPr="00420ED1">
        <w:rPr>
          <w:rFonts w:ascii="Calibri" w:hAnsi="Calibri"/>
        </w:rPr>
        <w:tab/>
      </w:r>
      <w:r w:rsidR="00B533D1" w:rsidRPr="00420ED1">
        <w:rPr>
          <w:rFonts w:ascii="Calibri" w:hAnsi="Calibri"/>
        </w:rPr>
        <w:tab/>
        <w:t>______________________________________________________________________</w:t>
      </w:r>
    </w:p>
    <w:p w:rsidR="00620EC9" w:rsidRPr="00420ED1" w:rsidRDefault="00620EC9" w:rsidP="00A244A8">
      <w:pPr>
        <w:rPr>
          <w:rFonts w:ascii="Calibri" w:hAnsi="Calibri"/>
        </w:rPr>
      </w:pPr>
    </w:p>
    <w:p w:rsidR="00D26ECD" w:rsidRPr="00420ED1" w:rsidRDefault="00620EC9" w:rsidP="00A244A8">
      <w:pPr>
        <w:rPr>
          <w:rFonts w:ascii="Calibri" w:hAnsi="Calibri"/>
        </w:rPr>
      </w:pPr>
      <w:r w:rsidRPr="00420ED1">
        <w:rPr>
          <w:rFonts w:ascii="Calibri" w:hAnsi="Calibri"/>
        </w:rPr>
        <w:t>Address</w:t>
      </w:r>
      <w:r w:rsidR="00B533D1" w:rsidRPr="00420ED1">
        <w:rPr>
          <w:rFonts w:ascii="Calibri" w:hAnsi="Calibri"/>
        </w:rPr>
        <w:t xml:space="preserve">: </w:t>
      </w:r>
      <w:r w:rsidR="00B533D1" w:rsidRPr="00420ED1">
        <w:rPr>
          <w:rFonts w:ascii="Calibri" w:hAnsi="Calibri"/>
        </w:rPr>
        <w:tab/>
        <w:t>______________________________________________________________________</w:t>
      </w:r>
    </w:p>
    <w:p w:rsidR="00620EC9" w:rsidRPr="00420ED1" w:rsidRDefault="00696AE7" w:rsidP="00A244A8">
      <w:pPr>
        <w:rPr>
          <w:rFonts w:ascii="Calibri" w:hAnsi="Calibri"/>
          <w:i/>
        </w:rPr>
      </w:pPr>
      <w:r w:rsidRPr="00420ED1">
        <w:rPr>
          <w:rFonts w:ascii="Calibri" w:hAnsi="Calibri"/>
        </w:rPr>
        <w:br/>
      </w:r>
      <w:r w:rsidR="00620EC9" w:rsidRPr="00420ED1">
        <w:rPr>
          <w:rFonts w:ascii="Calibri" w:hAnsi="Calibri"/>
        </w:rPr>
        <w:t>Phone</w:t>
      </w:r>
      <w:r w:rsidR="00B533D1" w:rsidRPr="00420ED1">
        <w:rPr>
          <w:rFonts w:ascii="Calibri" w:hAnsi="Calibri"/>
        </w:rPr>
        <w:t xml:space="preserve">: </w:t>
      </w:r>
      <w:r w:rsidR="00B533D1" w:rsidRPr="00420ED1">
        <w:rPr>
          <w:rFonts w:ascii="Calibri" w:hAnsi="Calibri"/>
        </w:rPr>
        <w:tab/>
      </w:r>
      <w:r w:rsidR="00B533D1" w:rsidRPr="00420ED1">
        <w:rPr>
          <w:rFonts w:ascii="Calibri" w:hAnsi="Calibri"/>
        </w:rPr>
        <w:tab/>
        <w:t xml:space="preserve">____________________________ </w:t>
      </w:r>
      <w:r w:rsidR="00620EC9" w:rsidRPr="00420ED1">
        <w:rPr>
          <w:rFonts w:ascii="Calibri" w:hAnsi="Calibri"/>
        </w:rPr>
        <w:t>Email</w:t>
      </w:r>
      <w:r w:rsidR="00B533D1" w:rsidRPr="00420ED1">
        <w:rPr>
          <w:rFonts w:ascii="Calibri" w:hAnsi="Calibri"/>
        </w:rPr>
        <w:t>: ____________________________________</w:t>
      </w:r>
    </w:p>
    <w:p w:rsidR="00620EC9" w:rsidRPr="00420ED1" w:rsidRDefault="00620EC9" w:rsidP="00620EC9">
      <w:pPr>
        <w:rPr>
          <w:rFonts w:ascii="Calibri" w:hAnsi="Calibri"/>
        </w:rPr>
      </w:pPr>
    </w:p>
    <w:p w:rsidR="00B533D1" w:rsidRPr="00420ED1" w:rsidRDefault="00B533D1" w:rsidP="006D7CC8">
      <w:pPr>
        <w:rPr>
          <w:rFonts w:ascii="Calibri" w:hAnsi="Calibri"/>
          <w:i/>
          <w:iCs/>
        </w:rPr>
      </w:pPr>
    </w:p>
    <w:p w:rsidR="00F63F3C" w:rsidRPr="00420ED1" w:rsidRDefault="00F63F3C" w:rsidP="006D7CC8">
      <w:pPr>
        <w:rPr>
          <w:rFonts w:ascii="Calibri" w:hAnsi="Calibri"/>
          <w:i/>
          <w:iCs/>
        </w:rPr>
      </w:pPr>
    </w:p>
    <w:p w:rsidR="006D7CC8" w:rsidRPr="00420ED1" w:rsidRDefault="006D7CC8" w:rsidP="006D7CC8">
      <w:pPr>
        <w:rPr>
          <w:rFonts w:ascii="Calibri" w:hAnsi="Calibri"/>
          <w:b/>
          <w:i/>
          <w:iCs/>
        </w:rPr>
      </w:pPr>
      <w:r w:rsidRPr="00420ED1">
        <w:rPr>
          <w:rFonts w:ascii="Calibri" w:hAnsi="Calibri"/>
          <w:b/>
          <w:i/>
          <w:iCs/>
        </w:rPr>
        <w:t>A place on this workshop costs $150. You can book by paying the full amount or a deposit of $</w:t>
      </w:r>
      <w:r w:rsidR="00F63F3C" w:rsidRPr="00420ED1">
        <w:rPr>
          <w:rFonts w:ascii="Calibri" w:hAnsi="Calibri"/>
          <w:b/>
          <w:i/>
          <w:iCs/>
        </w:rPr>
        <w:t>75</w:t>
      </w:r>
      <w:r w:rsidRPr="00420ED1">
        <w:rPr>
          <w:rFonts w:ascii="Calibri" w:hAnsi="Calibri"/>
          <w:b/>
          <w:i/>
          <w:iCs/>
        </w:rPr>
        <w:t xml:space="preserve">. </w:t>
      </w:r>
    </w:p>
    <w:p w:rsidR="006D7CC8" w:rsidRPr="00420ED1" w:rsidRDefault="006D7CC8" w:rsidP="006D7CC8">
      <w:pPr>
        <w:rPr>
          <w:rFonts w:ascii="Calibri" w:hAnsi="Calibri"/>
        </w:rPr>
      </w:pPr>
      <w:r w:rsidRPr="00420ED1">
        <w:rPr>
          <w:rFonts w:ascii="Calibri" w:hAnsi="Calibri"/>
        </w:rPr>
        <w:t> </w:t>
      </w:r>
    </w:p>
    <w:p w:rsidR="006D7CC8" w:rsidRPr="00420ED1" w:rsidRDefault="006D7CC8" w:rsidP="006D7CC8">
      <w:pPr>
        <w:numPr>
          <w:ilvl w:val="0"/>
          <w:numId w:val="11"/>
        </w:numPr>
        <w:rPr>
          <w:rFonts w:ascii="Calibri" w:hAnsi="Calibri"/>
        </w:rPr>
      </w:pPr>
      <w:r w:rsidRPr="00420ED1">
        <w:rPr>
          <w:rFonts w:ascii="Calibri" w:hAnsi="Calibri"/>
        </w:rPr>
        <w:t xml:space="preserve">I am enclosing full payment of $150. I understand that if I cancel less than </w:t>
      </w:r>
      <w:r w:rsidR="00F63F3C" w:rsidRPr="00420ED1">
        <w:rPr>
          <w:rFonts w:ascii="Calibri" w:hAnsi="Calibri"/>
        </w:rPr>
        <w:t>7</w:t>
      </w:r>
      <w:r w:rsidRPr="00420ED1">
        <w:rPr>
          <w:rFonts w:ascii="Calibri" w:hAnsi="Calibri"/>
        </w:rPr>
        <w:t xml:space="preserve"> days before the workshop, this will be 50% refundable.</w:t>
      </w:r>
    </w:p>
    <w:p w:rsidR="00696AE7" w:rsidRPr="00420ED1" w:rsidRDefault="00696AE7" w:rsidP="00696AE7">
      <w:pPr>
        <w:ind w:left="432"/>
        <w:rPr>
          <w:rFonts w:ascii="Calibri" w:hAnsi="Calibri"/>
        </w:rPr>
      </w:pPr>
    </w:p>
    <w:p w:rsidR="006D7CC8" w:rsidRPr="00420ED1" w:rsidRDefault="006D7CC8" w:rsidP="006D7CC8">
      <w:pPr>
        <w:numPr>
          <w:ilvl w:val="0"/>
          <w:numId w:val="11"/>
        </w:numPr>
        <w:rPr>
          <w:rFonts w:ascii="Calibri" w:hAnsi="Calibri"/>
        </w:rPr>
      </w:pPr>
      <w:r w:rsidRPr="00420ED1">
        <w:rPr>
          <w:rFonts w:ascii="Calibri" w:hAnsi="Calibri"/>
        </w:rPr>
        <w:t>I am enclosing a deposit of $</w:t>
      </w:r>
      <w:r w:rsidR="00F63F3C" w:rsidRPr="00420ED1">
        <w:rPr>
          <w:rFonts w:ascii="Calibri" w:hAnsi="Calibri"/>
        </w:rPr>
        <w:t>75</w:t>
      </w:r>
      <w:r w:rsidRPr="00420ED1">
        <w:rPr>
          <w:rFonts w:ascii="Calibri" w:hAnsi="Calibri"/>
        </w:rPr>
        <w:t xml:space="preserve">. I will pay the balance </w:t>
      </w:r>
      <w:r w:rsidRPr="00420ED1">
        <w:rPr>
          <w:rFonts w:ascii="Calibri" w:hAnsi="Calibri"/>
          <w:u w:val="single"/>
        </w:rPr>
        <w:t>before</w:t>
      </w:r>
      <w:r w:rsidRPr="00420ED1">
        <w:rPr>
          <w:rFonts w:ascii="Calibri" w:hAnsi="Calibri"/>
        </w:rPr>
        <w:t xml:space="preserve"> the start of the workshop. I understand that if I cancel less than </w:t>
      </w:r>
      <w:r w:rsidR="00F63F3C" w:rsidRPr="00420ED1">
        <w:rPr>
          <w:rFonts w:ascii="Calibri" w:hAnsi="Calibri"/>
        </w:rPr>
        <w:t>7</w:t>
      </w:r>
      <w:r w:rsidRPr="00420ED1">
        <w:rPr>
          <w:rFonts w:ascii="Calibri" w:hAnsi="Calibri"/>
        </w:rPr>
        <w:t xml:space="preserve"> days before the workshop, this deposit will not be refunded.</w:t>
      </w:r>
    </w:p>
    <w:p w:rsidR="005F7D16" w:rsidRPr="00420ED1" w:rsidRDefault="005F7D16" w:rsidP="005F7D16">
      <w:pPr>
        <w:ind w:left="432"/>
        <w:rPr>
          <w:rFonts w:ascii="Calibri" w:hAnsi="Calibri"/>
        </w:rPr>
      </w:pPr>
    </w:p>
    <w:p w:rsidR="00F63F3C" w:rsidRPr="00420ED1" w:rsidRDefault="00F63F3C" w:rsidP="005F7D16">
      <w:pPr>
        <w:ind w:left="432"/>
        <w:rPr>
          <w:rFonts w:ascii="Calibri" w:hAnsi="Calibri"/>
        </w:rPr>
      </w:pPr>
    </w:p>
    <w:p w:rsidR="007552A1" w:rsidRPr="00420ED1" w:rsidRDefault="005F7D16" w:rsidP="00620EC9">
      <w:pPr>
        <w:rPr>
          <w:rFonts w:ascii="Calibri" w:hAnsi="Calibri"/>
          <w:b/>
          <w:i/>
        </w:rPr>
      </w:pPr>
      <w:r w:rsidRPr="00420ED1">
        <w:rPr>
          <w:rFonts w:ascii="Calibri" w:hAnsi="Calibri"/>
          <w:b/>
          <w:i/>
        </w:rPr>
        <w:t>How do you wish to pay?</w:t>
      </w:r>
    </w:p>
    <w:p w:rsidR="007552A1" w:rsidRPr="00420ED1" w:rsidRDefault="007552A1" w:rsidP="00620EC9">
      <w:pPr>
        <w:rPr>
          <w:rFonts w:ascii="Calibri" w:hAnsi="Calibri"/>
        </w:rPr>
      </w:pPr>
    </w:p>
    <w:p w:rsidR="000D2EAD" w:rsidRPr="00420ED1" w:rsidRDefault="00620EC9" w:rsidP="000D2EAD">
      <w:pPr>
        <w:numPr>
          <w:ilvl w:val="0"/>
          <w:numId w:val="7"/>
        </w:numPr>
        <w:jc w:val="both"/>
        <w:rPr>
          <w:rFonts w:ascii="Calibri" w:hAnsi="Calibri"/>
        </w:rPr>
      </w:pPr>
      <w:r w:rsidRPr="00420ED1">
        <w:rPr>
          <w:rFonts w:ascii="Calibri" w:hAnsi="Calibri"/>
        </w:rPr>
        <w:t xml:space="preserve">A direct payment to </w:t>
      </w:r>
      <w:smartTag w:uri="urn:schemas-microsoft-com:office:smarttags" w:element="stockticker">
        <w:r w:rsidR="000D2EAD" w:rsidRPr="00420ED1">
          <w:rPr>
            <w:rFonts w:ascii="Calibri" w:hAnsi="Calibri"/>
          </w:rPr>
          <w:t>BCU</w:t>
        </w:r>
      </w:smartTag>
      <w:r w:rsidR="000D2EAD" w:rsidRPr="00420ED1">
        <w:rPr>
          <w:rFonts w:ascii="Calibri" w:hAnsi="Calibri"/>
        </w:rPr>
        <w:t xml:space="preserve"> </w:t>
      </w:r>
      <w:r w:rsidR="000D2EAD" w:rsidRPr="00420ED1">
        <w:rPr>
          <w:rFonts w:ascii="Calibri" w:hAnsi="Calibri"/>
          <w:bCs/>
        </w:rPr>
        <w:t>account:</w:t>
      </w:r>
      <w:r w:rsidR="000D2EAD" w:rsidRPr="00420ED1">
        <w:rPr>
          <w:rFonts w:ascii="Calibri" w:hAnsi="Calibri"/>
          <w:b/>
          <w:bCs/>
        </w:rPr>
        <w:t xml:space="preserve"> </w:t>
      </w:r>
      <w:r w:rsidR="000D2EAD" w:rsidRPr="00420ED1">
        <w:rPr>
          <w:rFonts w:ascii="Calibri" w:hAnsi="Calibri"/>
          <w:bCs/>
        </w:rPr>
        <w:t>Jane Clothier</w:t>
      </w:r>
      <w:r w:rsidR="000D2EAD" w:rsidRPr="00420ED1">
        <w:rPr>
          <w:rFonts w:ascii="Calibri" w:hAnsi="Calibri"/>
        </w:rPr>
        <w:t xml:space="preserve">, </w:t>
      </w:r>
      <w:smartTag w:uri="urn:schemas-microsoft-com:office:smarttags" w:element="stockticker">
        <w:r w:rsidR="000D2EAD" w:rsidRPr="00420ED1">
          <w:rPr>
            <w:rFonts w:ascii="Calibri" w:hAnsi="Calibri"/>
          </w:rPr>
          <w:t>BSB</w:t>
        </w:r>
      </w:smartTag>
      <w:r w:rsidR="000D2EAD" w:rsidRPr="00420ED1">
        <w:rPr>
          <w:rFonts w:ascii="Calibri" w:hAnsi="Calibri"/>
        </w:rPr>
        <w:t xml:space="preserve">: 704328 </w:t>
      </w:r>
      <w:proofErr w:type="spellStart"/>
      <w:r w:rsidR="000D2EAD" w:rsidRPr="00420ED1">
        <w:rPr>
          <w:rFonts w:ascii="Calibri" w:hAnsi="Calibri"/>
        </w:rPr>
        <w:t>Acc</w:t>
      </w:r>
      <w:proofErr w:type="spellEnd"/>
      <w:r w:rsidR="000D2EAD" w:rsidRPr="00420ED1">
        <w:rPr>
          <w:rFonts w:ascii="Calibri" w:hAnsi="Calibri"/>
        </w:rPr>
        <w:t>:</w:t>
      </w:r>
      <w:r w:rsidR="000D2EAD" w:rsidRPr="00420ED1">
        <w:rPr>
          <w:rFonts w:ascii="Calibri" w:hAnsi="Calibri"/>
          <w:b/>
        </w:rPr>
        <w:t xml:space="preserve"> </w:t>
      </w:r>
      <w:r w:rsidR="000D2EAD" w:rsidRPr="00420ED1">
        <w:rPr>
          <w:rFonts w:ascii="Calibri" w:hAnsi="Calibri"/>
        </w:rPr>
        <w:t>230523</w:t>
      </w:r>
    </w:p>
    <w:p w:rsidR="000D2EAD" w:rsidRPr="00420ED1" w:rsidRDefault="000D2EAD" w:rsidP="000D2EAD">
      <w:pPr>
        <w:ind w:left="504" w:firstLine="288"/>
        <w:jc w:val="both"/>
        <w:rPr>
          <w:rFonts w:ascii="Calibri" w:hAnsi="Calibri"/>
        </w:rPr>
      </w:pPr>
      <w:r w:rsidRPr="00420ED1">
        <w:rPr>
          <w:rFonts w:ascii="Calibri" w:hAnsi="Calibri"/>
        </w:rPr>
        <w:t>Please include your surname in the payment details so I can identify it as yours.</w:t>
      </w:r>
    </w:p>
    <w:p w:rsidR="00694BD2" w:rsidRPr="00420ED1" w:rsidRDefault="00694BD2" w:rsidP="00694BD2">
      <w:pPr>
        <w:rPr>
          <w:rFonts w:ascii="Calibri" w:hAnsi="Calibri"/>
        </w:rPr>
      </w:pPr>
    </w:p>
    <w:p w:rsidR="00B533D1" w:rsidRPr="00420ED1" w:rsidRDefault="00B533D1" w:rsidP="00620EC9">
      <w:pPr>
        <w:rPr>
          <w:rFonts w:ascii="Calibri" w:hAnsi="Calibri"/>
        </w:rPr>
      </w:pPr>
    </w:p>
    <w:p w:rsidR="00DF7F1E" w:rsidRPr="00420ED1" w:rsidRDefault="00DF7F1E" w:rsidP="00620EC9">
      <w:pPr>
        <w:rPr>
          <w:rFonts w:ascii="Calibri" w:hAnsi="Calibri"/>
          <w:b/>
          <w:i/>
        </w:rPr>
      </w:pPr>
      <w:r w:rsidRPr="00420ED1">
        <w:rPr>
          <w:rFonts w:ascii="Calibri" w:hAnsi="Calibri"/>
          <w:b/>
          <w:i/>
        </w:rPr>
        <w:t>Paying the balance</w:t>
      </w:r>
    </w:p>
    <w:p w:rsidR="00DF7F1E" w:rsidRPr="00420ED1" w:rsidRDefault="00DF7F1E" w:rsidP="00620EC9">
      <w:pPr>
        <w:rPr>
          <w:rFonts w:ascii="Calibri" w:hAnsi="Calibri"/>
          <w:i/>
        </w:rPr>
      </w:pPr>
    </w:p>
    <w:p w:rsidR="00DF7F1E" w:rsidRPr="00420ED1" w:rsidRDefault="00DF7F1E" w:rsidP="00620EC9">
      <w:pPr>
        <w:rPr>
          <w:rFonts w:ascii="Calibri" w:hAnsi="Calibri"/>
        </w:rPr>
      </w:pPr>
      <w:r w:rsidRPr="00420ED1">
        <w:rPr>
          <w:rFonts w:ascii="Calibri" w:hAnsi="Calibri"/>
        </w:rPr>
        <w:t xml:space="preserve">If you pay the balance </w:t>
      </w:r>
      <w:r w:rsidR="000D2EAD" w:rsidRPr="00420ED1">
        <w:rPr>
          <w:rFonts w:ascii="Calibri" w:hAnsi="Calibri"/>
        </w:rPr>
        <w:t xml:space="preserve">by </w:t>
      </w:r>
      <w:r w:rsidR="000D2EAD" w:rsidRPr="00420ED1">
        <w:rPr>
          <w:rFonts w:ascii="Calibri" w:hAnsi="Calibri"/>
          <w:b/>
        </w:rPr>
        <w:t>bank</w:t>
      </w:r>
      <w:r w:rsidRPr="00420ED1">
        <w:rPr>
          <w:rFonts w:ascii="Calibri" w:hAnsi="Calibri"/>
          <w:b/>
        </w:rPr>
        <w:t xml:space="preserve"> transfer</w:t>
      </w:r>
      <w:r w:rsidRPr="00420ED1">
        <w:rPr>
          <w:rFonts w:ascii="Calibri" w:hAnsi="Calibri"/>
        </w:rPr>
        <w:t xml:space="preserve">, please </w:t>
      </w:r>
      <w:r w:rsidR="000D2EAD" w:rsidRPr="00420ED1">
        <w:rPr>
          <w:rFonts w:ascii="Calibri" w:hAnsi="Calibri"/>
        </w:rPr>
        <w:t>ensure it</w:t>
      </w:r>
      <w:r w:rsidRPr="00420ED1">
        <w:rPr>
          <w:rFonts w:ascii="Calibri" w:hAnsi="Calibri"/>
        </w:rPr>
        <w:t xml:space="preserve"> has cleared before the start of the workshop.</w:t>
      </w:r>
      <w:r w:rsidR="00696AE7" w:rsidRPr="00420ED1">
        <w:rPr>
          <w:rFonts w:ascii="Calibri" w:hAnsi="Calibri"/>
        </w:rPr>
        <w:t xml:space="preserve"> </w:t>
      </w:r>
      <w:r w:rsidRPr="00420ED1">
        <w:rPr>
          <w:rFonts w:ascii="Calibri" w:hAnsi="Calibri"/>
          <w:u w:val="single"/>
        </w:rPr>
        <w:t xml:space="preserve">No </w:t>
      </w:r>
      <w:r w:rsidR="00420ED1">
        <w:rPr>
          <w:rFonts w:ascii="Calibri" w:hAnsi="Calibri"/>
          <w:u w:val="single"/>
        </w:rPr>
        <w:t xml:space="preserve">payments by </w:t>
      </w:r>
      <w:proofErr w:type="spellStart"/>
      <w:r w:rsidRPr="00420ED1">
        <w:rPr>
          <w:rFonts w:ascii="Calibri" w:hAnsi="Calibri"/>
          <w:u w:val="single"/>
        </w:rPr>
        <w:t>cheque</w:t>
      </w:r>
      <w:proofErr w:type="spellEnd"/>
      <w:r w:rsidR="000D2EAD" w:rsidRPr="00420ED1">
        <w:rPr>
          <w:rFonts w:ascii="Calibri" w:hAnsi="Calibri"/>
          <w:u w:val="single"/>
        </w:rPr>
        <w:t xml:space="preserve"> </w:t>
      </w:r>
      <w:r w:rsidR="00694BD2" w:rsidRPr="00420ED1">
        <w:rPr>
          <w:rFonts w:ascii="Calibri" w:hAnsi="Calibri"/>
          <w:u w:val="single"/>
        </w:rPr>
        <w:t xml:space="preserve">on the day </w:t>
      </w:r>
      <w:r w:rsidR="00CA4B86" w:rsidRPr="00420ED1">
        <w:rPr>
          <w:rFonts w:ascii="Calibri" w:hAnsi="Calibri"/>
          <w:u w:val="single"/>
        </w:rPr>
        <w:t>– sorry</w:t>
      </w:r>
      <w:r w:rsidR="00CA4B86" w:rsidRPr="00420ED1">
        <w:rPr>
          <w:rFonts w:ascii="Calibri" w:hAnsi="Calibri"/>
        </w:rPr>
        <w:t>.</w:t>
      </w:r>
    </w:p>
    <w:p w:rsidR="00B533D1" w:rsidRPr="00420ED1" w:rsidRDefault="00B533D1" w:rsidP="00620EC9">
      <w:pPr>
        <w:rPr>
          <w:rFonts w:ascii="Calibri" w:hAnsi="Calibri"/>
          <w:b/>
          <w:color w:val="008080"/>
        </w:rPr>
      </w:pPr>
    </w:p>
    <w:p w:rsidR="00F63F3C" w:rsidRPr="00420ED1" w:rsidRDefault="00F63F3C" w:rsidP="00620EC9">
      <w:pPr>
        <w:rPr>
          <w:rFonts w:ascii="Calibri" w:hAnsi="Calibri"/>
          <w:b/>
          <w:color w:val="008080"/>
        </w:rPr>
      </w:pPr>
    </w:p>
    <w:p w:rsidR="00F63F3C" w:rsidRPr="00420ED1" w:rsidRDefault="00F63F3C" w:rsidP="00620EC9">
      <w:pPr>
        <w:rPr>
          <w:rFonts w:ascii="Calibri" w:hAnsi="Calibri"/>
          <w:b/>
          <w:color w:val="008080"/>
        </w:rPr>
      </w:pPr>
    </w:p>
    <w:p w:rsidR="00CA4B86" w:rsidRPr="00420ED1" w:rsidRDefault="00D26ECD" w:rsidP="00620EC9">
      <w:pPr>
        <w:rPr>
          <w:rFonts w:ascii="Calibri" w:hAnsi="Calibri"/>
          <w:color w:val="003366"/>
        </w:rPr>
      </w:pPr>
      <w:r w:rsidRPr="00420ED1">
        <w:rPr>
          <w:rFonts w:ascii="Calibri" w:hAnsi="Calibri"/>
          <w:color w:val="003366"/>
        </w:rPr>
        <w:t xml:space="preserve">So that </w:t>
      </w:r>
      <w:r w:rsidR="00420ED1" w:rsidRPr="00420ED1">
        <w:rPr>
          <w:rFonts w:ascii="Calibri" w:hAnsi="Calibri"/>
          <w:color w:val="003366"/>
        </w:rPr>
        <w:t>we</w:t>
      </w:r>
      <w:r w:rsidRPr="00420ED1">
        <w:rPr>
          <w:rFonts w:ascii="Calibri" w:hAnsi="Calibri"/>
          <w:color w:val="003366"/>
        </w:rPr>
        <w:t xml:space="preserve"> can ensure this workshop suits the needs of the participants, please be kind enough to answer the following questions.</w:t>
      </w:r>
      <w:r w:rsidR="00B533D1" w:rsidRPr="00420ED1">
        <w:rPr>
          <w:rFonts w:ascii="Calibri" w:hAnsi="Calibri"/>
          <w:color w:val="003366"/>
        </w:rPr>
        <w:t xml:space="preserve"> This information will not be stored anywhere – it is simply for the workshop set-up. </w:t>
      </w:r>
    </w:p>
    <w:p w:rsidR="00A654BC" w:rsidRPr="00420ED1" w:rsidRDefault="00A654BC" w:rsidP="00620EC9">
      <w:pPr>
        <w:rPr>
          <w:rFonts w:ascii="Calibri" w:hAnsi="Calibri"/>
          <w:i/>
          <w:color w:val="003366"/>
        </w:rPr>
      </w:pPr>
    </w:p>
    <w:p w:rsidR="00D26ECD" w:rsidRPr="00420ED1" w:rsidRDefault="00D26ECD" w:rsidP="00D26ECD">
      <w:pPr>
        <w:rPr>
          <w:rFonts w:ascii="Calibri" w:hAnsi="Calibri"/>
          <w:color w:val="003366"/>
        </w:rPr>
      </w:pPr>
    </w:p>
    <w:p w:rsidR="00A654BC" w:rsidRPr="00420ED1" w:rsidRDefault="00A654BC" w:rsidP="00A654BC">
      <w:pPr>
        <w:rPr>
          <w:rFonts w:ascii="Calibri" w:hAnsi="Calibri"/>
          <w:i/>
          <w:color w:val="003366"/>
        </w:rPr>
      </w:pPr>
      <w:r w:rsidRPr="00420ED1">
        <w:rPr>
          <w:rFonts w:ascii="Calibri" w:hAnsi="Calibri"/>
          <w:i/>
          <w:color w:val="003366"/>
        </w:rPr>
        <w:t>1. What kind of riding do you do? Leisure or a particular sport, etc.</w:t>
      </w:r>
      <w:r w:rsidRPr="00420ED1">
        <w:rPr>
          <w:rFonts w:ascii="Calibri" w:hAnsi="Calibri"/>
          <w:color w:val="003366"/>
        </w:rPr>
        <w:t xml:space="preserve"> </w:t>
      </w:r>
    </w:p>
    <w:p w:rsidR="00A654BC" w:rsidRPr="00420ED1" w:rsidRDefault="00A654BC" w:rsidP="00D26ECD">
      <w:pPr>
        <w:rPr>
          <w:rFonts w:ascii="Calibri" w:hAnsi="Calibri"/>
          <w:i/>
          <w:color w:val="003366"/>
        </w:rPr>
      </w:pPr>
    </w:p>
    <w:p w:rsidR="00A654BC" w:rsidRPr="00420ED1" w:rsidRDefault="00A654BC" w:rsidP="00D26ECD">
      <w:pPr>
        <w:rPr>
          <w:rFonts w:ascii="Calibri" w:hAnsi="Calibri"/>
          <w:i/>
          <w:color w:val="003366"/>
        </w:rPr>
      </w:pPr>
    </w:p>
    <w:p w:rsidR="002D1D4F" w:rsidRPr="00420ED1" w:rsidRDefault="002D1D4F" w:rsidP="00D26ECD">
      <w:pPr>
        <w:rPr>
          <w:rFonts w:ascii="Calibri" w:hAnsi="Calibri"/>
          <w:i/>
          <w:color w:val="003366"/>
        </w:rPr>
      </w:pPr>
    </w:p>
    <w:p w:rsidR="00D26ECD" w:rsidRPr="00420ED1" w:rsidRDefault="00A654BC" w:rsidP="00D26ECD">
      <w:pPr>
        <w:rPr>
          <w:rFonts w:ascii="Calibri" w:hAnsi="Calibri"/>
          <w:color w:val="003366"/>
        </w:rPr>
      </w:pPr>
      <w:r w:rsidRPr="00420ED1">
        <w:rPr>
          <w:rFonts w:ascii="Calibri" w:hAnsi="Calibri"/>
          <w:i/>
          <w:color w:val="003366"/>
        </w:rPr>
        <w:t>2</w:t>
      </w:r>
      <w:r w:rsidR="001A10A7" w:rsidRPr="00420ED1">
        <w:rPr>
          <w:rFonts w:ascii="Calibri" w:hAnsi="Calibri"/>
          <w:i/>
          <w:color w:val="003366"/>
        </w:rPr>
        <w:t xml:space="preserve">. </w:t>
      </w:r>
      <w:r w:rsidR="00D26ECD" w:rsidRPr="00420ED1">
        <w:rPr>
          <w:rFonts w:ascii="Calibri" w:hAnsi="Calibri"/>
          <w:i/>
          <w:color w:val="003366"/>
        </w:rPr>
        <w:t>What kind of saddle</w:t>
      </w:r>
      <w:r w:rsidR="00B64713" w:rsidRPr="00420ED1">
        <w:rPr>
          <w:rFonts w:ascii="Calibri" w:hAnsi="Calibri"/>
          <w:i/>
          <w:color w:val="003366"/>
        </w:rPr>
        <w:t>(s)</w:t>
      </w:r>
      <w:r w:rsidR="00D26ECD" w:rsidRPr="00420ED1">
        <w:rPr>
          <w:rFonts w:ascii="Calibri" w:hAnsi="Calibri"/>
          <w:i/>
          <w:color w:val="003366"/>
        </w:rPr>
        <w:t xml:space="preserve"> do you normally use? Please give style and brand, if possible.</w:t>
      </w:r>
      <w:r w:rsidR="00A244A8" w:rsidRPr="00420ED1">
        <w:rPr>
          <w:rFonts w:ascii="Calibri" w:hAnsi="Calibri"/>
          <w:color w:val="003366"/>
        </w:rPr>
        <w:t xml:space="preserve"> </w:t>
      </w:r>
    </w:p>
    <w:p w:rsidR="00CA4B86" w:rsidRPr="00420ED1" w:rsidRDefault="00CA4B86" w:rsidP="00D26ECD">
      <w:pPr>
        <w:rPr>
          <w:rFonts w:ascii="Calibri" w:hAnsi="Calibri"/>
          <w:color w:val="003366"/>
        </w:rPr>
      </w:pPr>
    </w:p>
    <w:p w:rsidR="00CA4B86" w:rsidRPr="00420ED1" w:rsidRDefault="00CA4B86" w:rsidP="00D26ECD">
      <w:pPr>
        <w:rPr>
          <w:rFonts w:ascii="Calibri" w:hAnsi="Calibri"/>
          <w:color w:val="003366"/>
        </w:rPr>
      </w:pPr>
    </w:p>
    <w:p w:rsidR="00CA4B86" w:rsidRPr="00420ED1" w:rsidRDefault="00CA4B86" w:rsidP="00D26ECD">
      <w:pPr>
        <w:rPr>
          <w:rFonts w:ascii="Calibri" w:hAnsi="Calibri"/>
          <w:color w:val="003366"/>
        </w:rPr>
      </w:pPr>
    </w:p>
    <w:p w:rsidR="00696AE7" w:rsidRPr="00420ED1" w:rsidRDefault="00696AE7" w:rsidP="00D26ECD">
      <w:pPr>
        <w:rPr>
          <w:rFonts w:ascii="Calibri" w:hAnsi="Calibri"/>
          <w:i/>
          <w:color w:val="003366"/>
        </w:rPr>
      </w:pPr>
    </w:p>
    <w:p w:rsidR="00A654BC" w:rsidRPr="00420ED1" w:rsidRDefault="000E4194" w:rsidP="00A654BC">
      <w:pPr>
        <w:rPr>
          <w:rFonts w:ascii="Calibri" w:hAnsi="Calibri"/>
          <w:i/>
          <w:color w:val="003366"/>
        </w:rPr>
      </w:pPr>
      <w:r>
        <w:rPr>
          <w:rFonts w:ascii="Calibri" w:hAnsi="Calibri"/>
          <w:i/>
          <w:color w:val="003366"/>
        </w:rPr>
        <w:t>3</w:t>
      </w:r>
      <w:r w:rsidR="00A654BC" w:rsidRPr="00420ED1">
        <w:rPr>
          <w:rFonts w:ascii="Calibri" w:hAnsi="Calibri"/>
          <w:i/>
          <w:color w:val="003366"/>
        </w:rPr>
        <w:t>. Do you have any formal experience of or training in saddle fitting? If yes, please provide details:</w:t>
      </w:r>
    </w:p>
    <w:p w:rsidR="00A654BC" w:rsidRPr="00420ED1" w:rsidRDefault="00A654BC" w:rsidP="00A654BC">
      <w:pPr>
        <w:rPr>
          <w:rFonts w:ascii="Calibri" w:hAnsi="Calibri"/>
          <w:color w:val="003366"/>
        </w:rPr>
      </w:pPr>
    </w:p>
    <w:p w:rsidR="00A654BC" w:rsidRPr="00420ED1" w:rsidRDefault="00A654BC" w:rsidP="00A654BC">
      <w:pPr>
        <w:rPr>
          <w:rFonts w:ascii="Calibri" w:hAnsi="Calibri"/>
          <w:color w:val="003366"/>
        </w:rPr>
      </w:pPr>
    </w:p>
    <w:p w:rsidR="00A654BC" w:rsidRPr="00420ED1" w:rsidRDefault="00A654BC" w:rsidP="00A654BC">
      <w:pPr>
        <w:rPr>
          <w:rFonts w:ascii="Calibri" w:hAnsi="Calibri"/>
          <w:color w:val="003366"/>
        </w:rPr>
      </w:pPr>
    </w:p>
    <w:p w:rsidR="00A654BC" w:rsidRPr="00420ED1" w:rsidRDefault="00A654BC" w:rsidP="00A654BC">
      <w:pPr>
        <w:rPr>
          <w:rFonts w:ascii="Calibri" w:hAnsi="Calibri"/>
          <w:color w:val="003366"/>
        </w:rPr>
      </w:pPr>
    </w:p>
    <w:p w:rsidR="00A654BC" w:rsidRPr="00420ED1" w:rsidRDefault="00A654BC" w:rsidP="00A654BC">
      <w:pPr>
        <w:rPr>
          <w:rFonts w:ascii="Calibri" w:hAnsi="Calibri"/>
          <w:i/>
          <w:color w:val="003366"/>
        </w:rPr>
      </w:pPr>
    </w:p>
    <w:p w:rsidR="00A654BC" w:rsidRPr="00420ED1" w:rsidRDefault="000E4194" w:rsidP="00A654BC">
      <w:pPr>
        <w:rPr>
          <w:rFonts w:ascii="Calibri" w:hAnsi="Calibri"/>
          <w:color w:val="003366"/>
        </w:rPr>
      </w:pPr>
      <w:r>
        <w:rPr>
          <w:rFonts w:ascii="Calibri" w:hAnsi="Calibri"/>
          <w:i/>
          <w:color w:val="003366"/>
        </w:rPr>
        <w:t>4</w:t>
      </w:r>
      <w:r w:rsidR="00A654BC" w:rsidRPr="00420ED1">
        <w:rPr>
          <w:rFonts w:ascii="Calibri" w:hAnsi="Calibri"/>
          <w:i/>
          <w:color w:val="003366"/>
        </w:rPr>
        <w:t>. Do you have any experience in bodywork for horses? If so, what do you do?</w:t>
      </w:r>
      <w:r w:rsidR="00A654BC" w:rsidRPr="00420ED1">
        <w:rPr>
          <w:rFonts w:ascii="Calibri" w:hAnsi="Calibri"/>
          <w:color w:val="003366"/>
        </w:rPr>
        <w:t xml:space="preserve"> </w:t>
      </w:r>
    </w:p>
    <w:p w:rsidR="00A654BC" w:rsidRPr="00420ED1" w:rsidRDefault="00A654BC" w:rsidP="00A654BC">
      <w:pPr>
        <w:rPr>
          <w:rFonts w:ascii="Calibri" w:hAnsi="Calibri"/>
          <w:color w:val="003366"/>
        </w:rPr>
      </w:pPr>
    </w:p>
    <w:p w:rsidR="00A654BC" w:rsidRPr="00420ED1" w:rsidRDefault="00A654BC" w:rsidP="00A654BC">
      <w:pPr>
        <w:rPr>
          <w:rFonts w:ascii="Calibri" w:hAnsi="Calibri"/>
          <w:color w:val="003366"/>
        </w:rPr>
      </w:pPr>
    </w:p>
    <w:p w:rsidR="002217A5" w:rsidRPr="00420ED1" w:rsidRDefault="002217A5" w:rsidP="00A654BC">
      <w:pPr>
        <w:rPr>
          <w:rFonts w:ascii="Calibri" w:hAnsi="Calibri"/>
          <w:color w:val="003366"/>
        </w:rPr>
      </w:pPr>
    </w:p>
    <w:p w:rsidR="00A654BC" w:rsidRPr="00420ED1" w:rsidRDefault="00A654BC" w:rsidP="00A654BC">
      <w:pPr>
        <w:rPr>
          <w:rFonts w:ascii="Calibri" w:hAnsi="Calibri"/>
          <w:color w:val="003366"/>
        </w:rPr>
      </w:pPr>
    </w:p>
    <w:p w:rsidR="00A654BC" w:rsidRPr="00420ED1" w:rsidRDefault="00A654BC" w:rsidP="00A654BC">
      <w:pPr>
        <w:rPr>
          <w:rFonts w:ascii="Calibri" w:hAnsi="Calibri"/>
          <w:color w:val="003366"/>
        </w:rPr>
      </w:pPr>
    </w:p>
    <w:p w:rsidR="00A654BC" w:rsidRPr="00420ED1" w:rsidRDefault="000E4194" w:rsidP="00A654BC">
      <w:pPr>
        <w:rPr>
          <w:rFonts w:ascii="Calibri" w:hAnsi="Calibri"/>
          <w:i/>
          <w:color w:val="003366"/>
        </w:rPr>
      </w:pPr>
      <w:r>
        <w:rPr>
          <w:rFonts w:ascii="Calibri" w:hAnsi="Calibri"/>
          <w:i/>
          <w:color w:val="003366"/>
        </w:rPr>
        <w:t>5</w:t>
      </w:r>
      <w:r w:rsidR="00A654BC" w:rsidRPr="00420ED1">
        <w:rPr>
          <w:rFonts w:ascii="Calibri" w:hAnsi="Calibri"/>
          <w:i/>
          <w:color w:val="003366"/>
        </w:rPr>
        <w:t>. How did you hear about this workshop?</w:t>
      </w:r>
    </w:p>
    <w:p w:rsidR="00A654BC" w:rsidRPr="00420ED1" w:rsidRDefault="00A654BC" w:rsidP="00A654BC">
      <w:pPr>
        <w:rPr>
          <w:rFonts w:ascii="Calibri" w:hAnsi="Calibri"/>
          <w:i/>
          <w:color w:val="003366"/>
        </w:rPr>
      </w:pPr>
    </w:p>
    <w:p w:rsidR="00A654BC" w:rsidRPr="00420ED1" w:rsidRDefault="00A654BC" w:rsidP="00A654BC">
      <w:pPr>
        <w:rPr>
          <w:rFonts w:ascii="Calibri" w:hAnsi="Calibri"/>
          <w:i/>
          <w:color w:val="003366"/>
        </w:rPr>
      </w:pPr>
    </w:p>
    <w:p w:rsidR="00696AE7" w:rsidRPr="00420ED1" w:rsidRDefault="00696AE7" w:rsidP="00D26ECD">
      <w:pPr>
        <w:rPr>
          <w:rFonts w:ascii="Calibri" w:hAnsi="Calibri"/>
          <w:b/>
          <w:color w:val="008080"/>
        </w:rPr>
      </w:pPr>
    </w:p>
    <w:p w:rsidR="00696AE7" w:rsidRPr="00420ED1" w:rsidRDefault="00696AE7" w:rsidP="00D26ECD">
      <w:pPr>
        <w:rPr>
          <w:rFonts w:ascii="Calibri" w:hAnsi="Calibri"/>
          <w:b/>
          <w:color w:val="008080"/>
        </w:rPr>
      </w:pPr>
    </w:p>
    <w:p w:rsidR="00CA4B86" w:rsidRPr="00420ED1" w:rsidRDefault="00D26ECD" w:rsidP="00CA4B86">
      <w:pPr>
        <w:rPr>
          <w:rFonts w:ascii="Calibri" w:hAnsi="Calibri"/>
          <w:b/>
        </w:rPr>
      </w:pPr>
      <w:r w:rsidRPr="00420ED1">
        <w:rPr>
          <w:rFonts w:ascii="Calibri" w:hAnsi="Calibri"/>
          <w:b/>
        </w:rPr>
        <w:t xml:space="preserve">I take part in this workshop at my own risk and I am aware of the dangers of working with and around horses and ponies. </w:t>
      </w:r>
      <w:r w:rsidR="00CA4B86" w:rsidRPr="00420ED1">
        <w:rPr>
          <w:rFonts w:ascii="Calibri" w:hAnsi="Calibri"/>
          <w:b/>
        </w:rPr>
        <w:t xml:space="preserve">  </w:t>
      </w:r>
      <w:r w:rsidR="00CA4B86" w:rsidRPr="00420ED1">
        <w:rPr>
          <w:rFonts w:ascii="Calibri" w:hAnsi="Calibri"/>
        </w:rPr>
        <w:t>(You will also be asked to sign a waiver at the start of the workshop.)</w:t>
      </w:r>
    </w:p>
    <w:p w:rsidR="00CA4B86" w:rsidRPr="00420ED1" w:rsidRDefault="00CA4B86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</w:rPr>
      </w:pPr>
    </w:p>
    <w:p w:rsidR="00F63F3C" w:rsidRPr="00420ED1" w:rsidRDefault="00F63F3C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</w:rPr>
      </w:pPr>
    </w:p>
    <w:p w:rsidR="00CA4B86" w:rsidRPr="00420ED1" w:rsidRDefault="00CA4B86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</w:rPr>
      </w:pPr>
    </w:p>
    <w:p w:rsidR="00D26ECD" w:rsidRPr="00420ED1" w:rsidRDefault="001A10A7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</w:rPr>
      </w:pPr>
      <w:r w:rsidRPr="00420ED1">
        <w:rPr>
          <w:rFonts w:ascii="Calibri" w:hAnsi="Calibri"/>
        </w:rPr>
        <w:t>Signature</w:t>
      </w:r>
      <w:r w:rsidR="00CA4B86" w:rsidRPr="00420ED1">
        <w:rPr>
          <w:rFonts w:ascii="Calibri" w:hAnsi="Calibri"/>
        </w:rPr>
        <w:t xml:space="preserve">: </w:t>
      </w:r>
      <w:r w:rsidR="00D26ECD" w:rsidRPr="00420ED1">
        <w:rPr>
          <w:rFonts w:ascii="Calibri" w:hAnsi="Calibri"/>
        </w:rPr>
        <w:tab/>
      </w:r>
      <w:r w:rsidRPr="00420ED1">
        <w:rPr>
          <w:rFonts w:ascii="Calibri" w:hAnsi="Calibri"/>
        </w:rPr>
        <w:t>Print Name</w:t>
      </w:r>
      <w:r w:rsidR="00D26ECD" w:rsidRPr="00420ED1">
        <w:rPr>
          <w:rFonts w:ascii="Calibri" w:hAnsi="Calibri"/>
        </w:rPr>
        <w:t xml:space="preserve">: </w:t>
      </w:r>
      <w:r w:rsidR="00CA4B86" w:rsidRPr="00420ED1">
        <w:rPr>
          <w:rFonts w:ascii="Calibri" w:hAnsi="Calibri"/>
        </w:rPr>
        <w:t xml:space="preserve"> </w:t>
      </w:r>
    </w:p>
    <w:p w:rsidR="00A244A8" w:rsidRPr="00420ED1" w:rsidRDefault="00A244A8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</w:rPr>
      </w:pPr>
    </w:p>
    <w:p w:rsidR="00CA4B86" w:rsidRPr="00420ED1" w:rsidRDefault="00CA4B86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</w:rPr>
      </w:pPr>
    </w:p>
    <w:p w:rsidR="00F63F3C" w:rsidRPr="00420ED1" w:rsidRDefault="00F63F3C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</w:rPr>
      </w:pPr>
    </w:p>
    <w:p w:rsidR="00CA4B86" w:rsidRPr="00420ED1" w:rsidRDefault="00CA4B86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</w:rPr>
      </w:pPr>
    </w:p>
    <w:p w:rsidR="001A10A7" w:rsidRPr="00420ED1" w:rsidRDefault="001A10A7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</w:rPr>
      </w:pPr>
      <w:r w:rsidRPr="00420ED1">
        <w:rPr>
          <w:rFonts w:ascii="Calibri" w:hAnsi="Calibri"/>
        </w:rPr>
        <w:t xml:space="preserve">Date: </w:t>
      </w:r>
    </w:p>
    <w:p w:rsidR="00D269A3" w:rsidRPr="00F63F3C" w:rsidRDefault="00D269A3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  <w:sz w:val="20"/>
          <w:szCs w:val="20"/>
        </w:rPr>
      </w:pPr>
    </w:p>
    <w:p w:rsidR="00DF7F1E" w:rsidRPr="00F63F3C" w:rsidRDefault="00DF7F1E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  <w:b/>
          <w:sz w:val="20"/>
          <w:szCs w:val="20"/>
        </w:rPr>
      </w:pPr>
    </w:p>
    <w:p w:rsidR="00DF7F1E" w:rsidRPr="00F63F3C" w:rsidRDefault="00DF7F1E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  <w:b/>
          <w:sz w:val="20"/>
          <w:szCs w:val="20"/>
        </w:rPr>
      </w:pPr>
    </w:p>
    <w:p w:rsidR="00DF7F1E" w:rsidRPr="00F63F3C" w:rsidRDefault="00DF7F1E" w:rsidP="00D26ECD">
      <w:pPr>
        <w:tabs>
          <w:tab w:val="left" w:pos="4968"/>
          <w:tab w:val="left" w:pos="8220"/>
        </w:tabs>
        <w:spacing w:line="240" w:lineRule="atLeast"/>
        <w:jc w:val="both"/>
        <w:rPr>
          <w:rFonts w:ascii="Calibri" w:hAnsi="Calibri"/>
          <w:b/>
          <w:sz w:val="20"/>
          <w:szCs w:val="20"/>
        </w:rPr>
      </w:pPr>
    </w:p>
    <w:sectPr w:rsidR="00DF7F1E" w:rsidRPr="00F63F3C" w:rsidSect="008C2FDF">
      <w:headerReference w:type="default" r:id="rId8"/>
      <w:footerReference w:type="default" r:id="rId9"/>
      <w:headerReference w:type="first" r:id="rId10"/>
      <w:type w:val="continuous"/>
      <w:pgSz w:w="11909" w:h="16834" w:code="9"/>
      <w:pgMar w:top="1077" w:right="1077" w:bottom="167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93" w:rsidRDefault="005A6293">
      <w:r>
        <w:separator/>
      </w:r>
    </w:p>
  </w:endnote>
  <w:endnote w:type="continuationSeparator" w:id="0">
    <w:p w:rsidR="005A6293" w:rsidRDefault="005A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F6" w:rsidRDefault="00B93AF6" w:rsidP="008C2FDF">
    <w:pPr>
      <w:tabs>
        <w:tab w:val="center" w:pos="4535"/>
        <w:tab w:val="right" w:pos="9071"/>
      </w:tabs>
      <w:rPr>
        <w:rFonts w:ascii="Franklin Gothic Book" w:hAnsi="Franklin Gothic Book"/>
        <w:sz w:val="18"/>
        <w:szCs w:val="18"/>
        <w:lang w:val="en-GB"/>
      </w:rPr>
    </w:pPr>
    <w:r w:rsidRPr="00B93AF6">
      <w:rPr>
        <w:rFonts w:ascii="Franklin Gothic Book" w:hAnsi="Franklin Gothic Book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93" w:rsidRDefault="005A6293">
      <w:r>
        <w:separator/>
      </w:r>
    </w:p>
  </w:footnote>
  <w:footnote w:type="continuationSeparator" w:id="0">
    <w:p w:rsidR="005A6293" w:rsidRDefault="005A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C9" w:rsidRDefault="00F76AC9" w:rsidP="000A582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F2" w:rsidRDefault="005B73F2" w:rsidP="005B73F2">
    <w:pPr>
      <w:pStyle w:val="Header"/>
      <w:tabs>
        <w:tab w:val="clear" w:pos="8306"/>
        <w:tab w:val="right" w:pos="9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11.3pt;height:11.3pt" o:bullet="t">
        <v:imagedata r:id="rId1" o:title="MCBD21312_0000[1]"/>
      </v:shape>
    </w:pict>
  </w:numPicBullet>
  <w:abstractNum w:abstractNumId="0">
    <w:nsid w:val="0E395BC3"/>
    <w:multiLevelType w:val="hybridMultilevel"/>
    <w:tmpl w:val="3050D402"/>
    <w:lvl w:ilvl="0" w:tplc="0F78C334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970D9"/>
    <w:multiLevelType w:val="multilevel"/>
    <w:tmpl w:val="D7F2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D0757"/>
    <w:multiLevelType w:val="hybridMultilevel"/>
    <w:tmpl w:val="6BE47024"/>
    <w:lvl w:ilvl="0" w:tplc="C5C21C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C5C4A"/>
    <w:multiLevelType w:val="hybridMultilevel"/>
    <w:tmpl w:val="B1465FEA"/>
    <w:lvl w:ilvl="0" w:tplc="C5C21C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87B14"/>
    <w:multiLevelType w:val="hybridMultilevel"/>
    <w:tmpl w:val="BF56E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5310E"/>
    <w:multiLevelType w:val="hybridMultilevel"/>
    <w:tmpl w:val="2FFC2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87308"/>
    <w:multiLevelType w:val="hybridMultilevel"/>
    <w:tmpl w:val="AB3CB9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1370C"/>
    <w:multiLevelType w:val="hybridMultilevel"/>
    <w:tmpl w:val="F58475F8"/>
    <w:lvl w:ilvl="0" w:tplc="C5C21C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E23E60"/>
    <w:multiLevelType w:val="hybridMultilevel"/>
    <w:tmpl w:val="4A8EBE6E"/>
    <w:lvl w:ilvl="0" w:tplc="15141982">
      <w:start w:val="1"/>
      <w:numFmt w:val="bullet"/>
      <w:lvlText w:val="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2545D9"/>
    <w:multiLevelType w:val="hybridMultilevel"/>
    <w:tmpl w:val="D5D295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7760E7"/>
    <w:multiLevelType w:val="hybridMultilevel"/>
    <w:tmpl w:val="865869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03524F"/>
    <w:multiLevelType w:val="hybridMultilevel"/>
    <w:tmpl w:val="D7F21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34"/>
    <w:rsid w:val="00014AA5"/>
    <w:rsid w:val="00046FA8"/>
    <w:rsid w:val="0006463C"/>
    <w:rsid w:val="000828FE"/>
    <w:rsid w:val="0009102B"/>
    <w:rsid w:val="000A5824"/>
    <w:rsid w:val="000B5D32"/>
    <w:rsid w:val="000C635D"/>
    <w:rsid w:val="000D2EAD"/>
    <w:rsid w:val="000E4194"/>
    <w:rsid w:val="000E53D9"/>
    <w:rsid w:val="001878AF"/>
    <w:rsid w:val="001A10A7"/>
    <w:rsid w:val="001C5476"/>
    <w:rsid w:val="001C7837"/>
    <w:rsid w:val="00206A88"/>
    <w:rsid w:val="002217A5"/>
    <w:rsid w:val="00271388"/>
    <w:rsid w:val="002D1D4F"/>
    <w:rsid w:val="002D6168"/>
    <w:rsid w:val="00302E01"/>
    <w:rsid w:val="00333F0E"/>
    <w:rsid w:val="0033685E"/>
    <w:rsid w:val="00343086"/>
    <w:rsid w:val="00350E67"/>
    <w:rsid w:val="00374F42"/>
    <w:rsid w:val="00377AF2"/>
    <w:rsid w:val="00397280"/>
    <w:rsid w:val="00420ED1"/>
    <w:rsid w:val="004270FD"/>
    <w:rsid w:val="00441DA5"/>
    <w:rsid w:val="00456768"/>
    <w:rsid w:val="0047140D"/>
    <w:rsid w:val="004D6464"/>
    <w:rsid w:val="004E33B3"/>
    <w:rsid w:val="00517EC2"/>
    <w:rsid w:val="00546E6D"/>
    <w:rsid w:val="00563D78"/>
    <w:rsid w:val="00567D61"/>
    <w:rsid w:val="005A6293"/>
    <w:rsid w:val="005B4C56"/>
    <w:rsid w:val="005B73F2"/>
    <w:rsid w:val="005D55CB"/>
    <w:rsid w:val="005D64FA"/>
    <w:rsid w:val="005E31C4"/>
    <w:rsid w:val="005E5B81"/>
    <w:rsid w:val="005F171A"/>
    <w:rsid w:val="005F6CCD"/>
    <w:rsid w:val="005F7D16"/>
    <w:rsid w:val="00620034"/>
    <w:rsid w:val="00620EC9"/>
    <w:rsid w:val="00626E71"/>
    <w:rsid w:val="00694BD2"/>
    <w:rsid w:val="00696AE7"/>
    <w:rsid w:val="006A33A7"/>
    <w:rsid w:val="006D7CC8"/>
    <w:rsid w:val="007215D7"/>
    <w:rsid w:val="007552A1"/>
    <w:rsid w:val="007769B6"/>
    <w:rsid w:val="00780497"/>
    <w:rsid w:val="007A711D"/>
    <w:rsid w:val="007B218B"/>
    <w:rsid w:val="007B2691"/>
    <w:rsid w:val="007C7471"/>
    <w:rsid w:val="007C75D6"/>
    <w:rsid w:val="007D6F86"/>
    <w:rsid w:val="007D7F10"/>
    <w:rsid w:val="00804253"/>
    <w:rsid w:val="00807831"/>
    <w:rsid w:val="00811BBD"/>
    <w:rsid w:val="00833089"/>
    <w:rsid w:val="00852D2E"/>
    <w:rsid w:val="00855893"/>
    <w:rsid w:val="00885B5D"/>
    <w:rsid w:val="008A737B"/>
    <w:rsid w:val="008C2FDF"/>
    <w:rsid w:val="008D68B6"/>
    <w:rsid w:val="008F18D5"/>
    <w:rsid w:val="009335BA"/>
    <w:rsid w:val="009349E8"/>
    <w:rsid w:val="00972CAF"/>
    <w:rsid w:val="009E62B9"/>
    <w:rsid w:val="00A11989"/>
    <w:rsid w:val="00A171E3"/>
    <w:rsid w:val="00A244A8"/>
    <w:rsid w:val="00A403F5"/>
    <w:rsid w:val="00A654BC"/>
    <w:rsid w:val="00A85A6D"/>
    <w:rsid w:val="00AA6031"/>
    <w:rsid w:val="00AB5D77"/>
    <w:rsid w:val="00AC250F"/>
    <w:rsid w:val="00AD57F4"/>
    <w:rsid w:val="00AE1869"/>
    <w:rsid w:val="00AE2855"/>
    <w:rsid w:val="00B2293D"/>
    <w:rsid w:val="00B32E91"/>
    <w:rsid w:val="00B43F4B"/>
    <w:rsid w:val="00B533D1"/>
    <w:rsid w:val="00B60D6E"/>
    <w:rsid w:val="00B64713"/>
    <w:rsid w:val="00B71DA3"/>
    <w:rsid w:val="00B756EC"/>
    <w:rsid w:val="00B93AF6"/>
    <w:rsid w:val="00BC276F"/>
    <w:rsid w:val="00BC7450"/>
    <w:rsid w:val="00BD3BA0"/>
    <w:rsid w:val="00BF56B5"/>
    <w:rsid w:val="00C91333"/>
    <w:rsid w:val="00C96B50"/>
    <w:rsid w:val="00CA4B86"/>
    <w:rsid w:val="00CC472B"/>
    <w:rsid w:val="00CF14B3"/>
    <w:rsid w:val="00D269A3"/>
    <w:rsid w:val="00D26ECD"/>
    <w:rsid w:val="00D64EB3"/>
    <w:rsid w:val="00D84388"/>
    <w:rsid w:val="00D91BB8"/>
    <w:rsid w:val="00DA590A"/>
    <w:rsid w:val="00DF7F1E"/>
    <w:rsid w:val="00E13409"/>
    <w:rsid w:val="00E3480E"/>
    <w:rsid w:val="00E65087"/>
    <w:rsid w:val="00EB1F84"/>
    <w:rsid w:val="00EB6B41"/>
    <w:rsid w:val="00EE10FB"/>
    <w:rsid w:val="00EE33EC"/>
    <w:rsid w:val="00EE48BB"/>
    <w:rsid w:val="00F613F6"/>
    <w:rsid w:val="00F63612"/>
    <w:rsid w:val="00F63F3C"/>
    <w:rsid w:val="00F66C43"/>
    <w:rsid w:val="00F72601"/>
    <w:rsid w:val="00F76AC9"/>
    <w:rsid w:val="00FB7729"/>
    <w:rsid w:val="00FE15A4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8232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qFormat/>
    <w:rsid w:val="00B43F4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43F4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20EC9"/>
    <w:pPr>
      <w:keepNext/>
      <w:jc w:val="right"/>
      <w:outlineLvl w:val="3"/>
    </w:pPr>
    <w:rPr>
      <w:rFonts w:ascii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1BBD"/>
    <w:rPr>
      <w:color w:val="330099"/>
      <w:u w:val="single"/>
    </w:rPr>
  </w:style>
  <w:style w:type="paragraph" w:styleId="NormalWeb">
    <w:name w:val="Normal (Web)"/>
    <w:basedOn w:val="Normal"/>
    <w:rsid w:val="008558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2293D"/>
    <w:pPr>
      <w:tabs>
        <w:tab w:val="center" w:pos="4153"/>
        <w:tab w:val="right" w:pos="8306"/>
      </w:tabs>
    </w:pPr>
  </w:style>
  <w:style w:type="paragraph" w:styleId="Footer">
    <w:name w:val="footer"/>
    <w:aliases w:val=" Char"/>
    <w:basedOn w:val="Normal"/>
    <w:link w:val="FooterChar"/>
    <w:rsid w:val="00B2293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20EC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oterChar">
    <w:name w:val="Footer Char"/>
    <w:aliases w:val=" Char Char"/>
    <w:link w:val="Footer"/>
    <w:rsid w:val="00620EC9"/>
    <w:rPr>
      <w:rFonts w:ascii="Arial" w:hAnsi="Arial" w:cs="Arial"/>
      <w:sz w:val="22"/>
      <w:szCs w:val="22"/>
      <w:lang w:val="en-US" w:eastAsia="en-US" w:bidi="ar-SA"/>
    </w:rPr>
  </w:style>
  <w:style w:type="character" w:styleId="Strong">
    <w:name w:val="Strong"/>
    <w:qFormat/>
    <w:rsid w:val="00C913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qFormat/>
    <w:rsid w:val="00B43F4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43F4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20EC9"/>
    <w:pPr>
      <w:keepNext/>
      <w:jc w:val="right"/>
      <w:outlineLvl w:val="3"/>
    </w:pPr>
    <w:rPr>
      <w:rFonts w:ascii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1BBD"/>
    <w:rPr>
      <w:color w:val="330099"/>
      <w:u w:val="single"/>
    </w:rPr>
  </w:style>
  <w:style w:type="paragraph" w:styleId="NormalWeb">
    <w:name w:val="Normal (Web)"/>
    <w:basedOn w:val="Normal"/>
    <w:rsid w:val="008558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2293D"/>
    <w:pPr>
      <w:tabs>
        <w:tab w:val="center" w:pos="4153"/>
        <w:tab w:val="right" w:pos="8306"/>
      </w:tabs>
    </w:pPr>
  </w:style>
  <w:style w:type="paragraph" w:styleId="Footer">
    <w:name w:val="footer"/>
    <w:aliases w:val=" Char"/>
    <w:basedOn w:val="Normal"/>
    <w:link w:val="FooterChar"/>
    <w:rsid w:val="00B2293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20EC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oterChar">
    <w:name w:val="Footer Char"/>
    <w:aliases w:val=" Char Char"/>
    <w:link w:val="Footer"/>
    <w:rsid w:val="00620EC9"/>
    <w:rPr>
      <w:rFonts w:ascii="Arial" w:hAnsi="Arial" w:cs="Arial"/>
      <w:sz w:val="22"/>
      <w:szCs w:val="22"/>
      <w:lang w:val="en-US" w:eastAsia="en-US" w:bidi="ar-SA"/>
    </w:rPr>
  </w:style>
  <w:style w:type="character" w:styleId="Strong">
    <w:name w:val="Strong"/>
    <w:qFormat/>
    <w:rsid w:val="00C913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4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006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0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6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7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0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5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owners and equine practitioners in New South Wales will have many opportunities to learn Equine Touch, the gentle form o</vt:lpstr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owners and equine practitioners in New South Wales will have many opportunities to learn Equine Touch, the gentle form o</dc:title>
  <dc:creator>Jane Clothier</dc:creator>
  <cp:lastModifiedBy>libby</cp:lastModifiedBy>
  <cp:revision>2</cp:revision>
  <cp:lastPrinted>2009-08-12T06:15:00Z</cp:lastPrinted>
  <dcterms:created xsi:type="dcterms:W3CDTF">2016-07-22T13:46:00Z</dcterms:created>
  <dcterms:modified xsi:type="dcterms:W3CDTF">2016-07-22T13:46:00Z</dcterms:modified>
</cp:coreProperties>
</file>